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F" w:rsidRDefault="004B6E3F" w:rsidP="00AB7D35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-2270125</wp:posOffset>
            </wp:positionV>
            <wp:extent cx="7277100" cy="10121265"/>
            <wp:effectExtent l="1447800" t="0" r="1428750" b="0"/>
            <wp:wrapNone/>
            <wp:docPr id="1" name="Рисунок 1" descr="D:\классное 9класс\ктп\р.п.матем.предст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.матем.предст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7100" cy="101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EE7627" w:rsidRPr="00AB7D35" w:rsidRDefault="00AB7D35" w:rsidP="00AB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ab/>
      </w:r>
      <w:r w:rsidR="00EE7627">
        <w:rPr>
          <w:b/>
          <w:color w:val="000000"/>
        </w:rPr>
        <w:t>1.</w:t>
      </w:r>
      <w:r w:rsidR="00EE7627" w:rsidRPr="00EE7627">
        <w:rPr>
          <w:b/>
          <w:color w:val="000000"/>
        </w:rPr>
        <w:t>Пояснительная записка</w:t>
      </w:r>
      <w:r w:rsidR="00EE7627">
        <w:rPr>
          <w:b/>
          <w:color w:val="000000"/>
        </w:rPr>
        <w:t>.</w:t>
      </w:r>
    </w:p>
    <w:p w:rsidR="00EE7627" w:rsidRPr="009E55B9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>даптированная рабочая пр</w:t>
      </w:r>
      <w:r>
        <w:rPr>
          <w:color w:val="000000"/>
        </w:rPr>
        <w:t>ограмма по предмету «Математические представления</w:t>
      </w:r>
      <w:r w:rsidRPr="009E55B9">
        <w:rPr>
          <w:color w:val="000000"/>
        </w:rPr>
        <w:t>» для 4  класса предназна</w:t>
      </w:r>
      <w:r>
        <w:rPr>
          <w:color w:val="000000"/>
        </w:rPr>
        <w:t>чена для обучения детей с умеренной и глубокой</w:t>
      </w:r>
      <w:r w:rsidRPr="009E55B9">
        <w:rPr>
          <w:color w:val="000000"/>
        </w:rPr>
        <w:t xml:space="preserve"> умственной отсталостью (интеллектуальными нарушениями)</w:t>
      </w:r>
      <w:r>
        <w:rPr>
          <w:color w:val="000000"/>
        </w:rPr>
        <w:t xml:space="preserve"> и ТМНР</w:t>
      </w:r>
      <w:r w:rsidRPr="009E55B9">
        <w:rPr>
          <w:color w:val="000000"/>
        </w:rPr>
        <w:t>. Она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:rsidR="00EE7627" w:rsidRPr="009E55B9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9E55B9">
        <w:rPr>
          <w:color w:val="000000"/>
        </w:rPr>
        <w:t>обучающихся</w:t>
      </w:r>
      <w:proofErr w:type="gramEnd"/>
      <w:r w:rsidRPr="009E55B9">
        <w:rPr>
          <w:color w:val="000000"/>
        </w:rPr>
        <w:t xml:space="preserve"> с умственной отсталостью (интеллектуальными нарушениями)»</w:t>
      </w:r>
    </w:p>
    <w:p w:rsidR="00EE7627" w:rsidRPr="00EE7627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</w:t>
      </w:r>
      <w:r>
        <w:rPr>
          <w:color w:val="000000"/>
        </w:rPr>
        <w:t>туальными нарушениями) вариант 2</w:t>
      </w:r>
      <w:r w:rsidRPr="009E55B9">
        <w:rPr>
          <w:color w:val="000000"/>
        </w:rPr>
        <w:t>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21203">
        <w:rPr>
          <w:b/>
          <w:i/>
          <w:color w:val="000000"/>
        </w:rPr>
        <w:t>Цель обучения математике</w:t>
      </w:r>
      <w:r w:rsidRPr="00EE7627">
        <w:rPr>
          <w:color w:val="000000"/>
        </w:rPr>
        <w:t xml:space="preserve"> – формирование элементарных математических представлений и умений и применение их в повседневной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E7627">
        <w:rPr>
          <w:color w:val="000000"/>
        </w:rPr>
        <w:t>жизни.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 предмета.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</w:t>
      </w:r>
      <w:proofErr w:type="gramEnd"/>
      <w:r w:rsidRPr="00EE7627">
        <w:rPr>
          <w:color w:val="000000"/>
        </w:rPr>
        <w:t xml:space="preserve"> </w:t>
      </w:r>
      <w:proofErr w:type="gramStart"/>
      <w:r w:rsidRPr="00EE7627">
        <w:rPr>
          <w:color w:val="000000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</w:t>
      </w:r>
      <w:proofErr w:type="gramEnd"/>
      <w:r w:rsidRPr="00EE7627">
        <w:rPr>
          <w:color w:val="000000"/>
        </w:rPr>
        <w:t xml:space="preserve">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3.Описание места учебного предмета в учебном плане.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 (68 часов в год).</w:t>
      </w:r>
    </w:p>
    <w:p w:rsidR="00EE7627" w:rsidRPr="00EE7627" w:rsidRDefault="00EE7627" w:rsidP="00EE7627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EE7627" w:rsidRPr="00EE7627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E7627" w:rsidRPr="00EE7627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47C6C" w:rsidRPr="00E47C6C" w:rsidRDefault="00E47C6C" w:rsidP="00E4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</w:t>
      </w:r>
      <w:r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  <w:r w:rsidR="007E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7C6C" w:rsidRPr="00E47C6C" w:rsidRDefault="00E47C6C" w:rsidP="00E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возрасту ценностей и социальных ролей;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паре;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учителем;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быту.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выполнять арифметические действия.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E47C6C" w:rsidRPr="00E47C6C" w:rsidRDefault="00E47C6C" w:rsidP="00E47C6C">
      <w:pPr>
        <w:numPr>
          <w:ilvl w:val="0"/>
          <w:numId w:val="3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</w:t>
      </w:r>
      <w:proofErr w:type="spellStart"/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:rsidR="00E47C6C" w:rsidRPr="00E47C6C" w:rsidRDefault="00E47C6C" w:rsidP="00E47C6C">
      <w:pPr>
        <w:numPr>
          <w:ilvl w:val="0"/>
          <w:numId w:val="4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обозначать арифметические действия знаками.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:rsidR="00E47C6C" w:rsidRPr="00E47C6C" w:rsidRDefault="00E47C6C" w:rsidP="00E47C6C">
      <w:pPr>
        <w:numPr>
          <w:ilvl w:val="0"/>
          <w:numId w:val="5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взаимно - однозначные соответствия.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цифры, обозначающие номер дома, квартиры, автобуса, телефона и др.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EE7627" w:rsidRPr="00EE7627" w:rsidRDefault="00EE7627" w:rsidP="00E47C6C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E7627">
        <w:rPr>
          <w:color w:val="000000"/>
        </w:rPr>
        <w:t>Программа построена на основе следующих разделов: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E7627">
        <w:rPr>
          <w:b/>
          <w:bCs/>
          <w:color w:val="000000"/>
        </w:rPr>
        <w:t>«Количественные представления»:</w:t>
      </w:r>
      <w:r w:rsidRPr="00EE7627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</w:t>
      </w:r>
      <w:proofErr w:type="gramEnd"/>
      <w:r w:rsidRPr="00EE7627">
        <w:rPr>
          <w:color w:val="000000"/>
        </w:rPr>
        <w:t xml:space="preserve">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E7627">
        <w:rPr>
          <w:b/>
          <w:bCs/>
          <w:color w:val="000000"/>
        </w:rPr>
        <w:t>«Представления о форме»:</w:t>
      </w:r>
      <w:r w:rsidRPr="00EE7627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Pr="00EE7627">
        <w:rPr>
          <w:color w:val="000000"/>
        </w:rPr>
        <w:t>сериация</w:t>
      </w:r>
      <w:proofErr w:type="spellEnd"/>
      <w:r w:rsidRPr="00EE7627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</w:t>
      </w:r>
      <w:proofErr w:type="gramEnd"/>
      <w:r w:rsidRPr="00EE7627">
        <w:rPr>
          <w:color w:val="000000"/>
        </w:rPr>
        <w:t xml:space="preserve">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«Представления о величине»:</w:t>
      </w:r>
      <w:r w:rsidRPr="00EE7627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«Временные представления»:</w:t>
      </w:r>
      <w:r w:rsidRPr="00EE7627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:rsidR="00B2795B" w:rsidRDefault="003D5618" w:rsidP="00E4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7C6C" w:rsidRPr="00E47C6C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E47C6C" w:rsidRDefault="00E47C6C" w:rsidP="00C21203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 w:rsidR="00034A9C">
        <w:rPr>
          <w:rStyle w:val="c1"/>
          <w:color w:val="000000"/>
        </w:rPr>
        <w:t>2.</w:t>
      </w:r>
      <w:r>
        <w:rPr>
          <w:rStyle w:val="c1"/>
          <w:color w:val="000000"/>
        </w:rPr>
        <w:t>Счетный материал.</w:t>
      </w:r>
      <w:r>
        <w:rPr>
          <w:color w:val="000000"/>
        </w:rPr>
        <w:br/>
      </w:r>
      <w:r w:rsidR="00034A9C">
        <w:rPr>
          <w:rStyle w:val="c1"/>
          <w:color w:val="000000"/>
        </w:rPr>
        <w:t>3.</w:t>
      </w:r>
      <w:r>
        <w:rPr>
          <w:rStyle w:val="c1"/>
          <w:color w:val="000000"/>
        </w:rPr>
        <w:t>Набор предметных картинок. </w:t>
      </w:r>
    </w:p>
    <w:p w:rsidR="00E47C6C" w:rsidRDefault="00E47C6C" w:rsidP="00C2120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4.Календарь, циферблат.</w:t>
      </w:r>
    </w:p>
    <w:p w:rsidR="00E47C6C" w:rsidRPr="00E47C6C" w:rsidRDefault="00E47C6C" w:rsidP="00C2120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sectPr w:rsidR="00E47C6C" w:rsidRPr="00E47C6C" w:rsidSect="00F9474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43" w:rsidRDefault="00671543" w:rsidP="007E7468">
      <w:pPr>
        <w:spacing w:after="0" w:line="240" w:lineRule="auto"/>
      </w:pPr>
      <w:r>
        <w:separator/>
      </w:r>
    </w:p>
  </w:endnote>
  <w:end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41938"/>
      <w:docPartObj>
        <w:docPartGallery w:val="Page Numbers (Bottom of Page)"/>
        <w:docPartUnique/>
      </w:docPartObj>
    </w:sdtPr>
    <w:sdtContent>
      <w:p w:rsidR="007E7468" w:rsidRDefault="00F31218">
        <w:pPr>
          <w:pStyle w:val="a7"/>
          <w:jc w:val="center"/>
        </w:pPr>
        <w:r>
          <w:fldChar w:fldCharType="begin"/>
        </w:r>
        <w:r w:rsidR="00C21203">
          <w:instrText xml:space="preserve"> PAGE   \* MERGEFORMAT </w:instrText>
        </w:r>
        <w:r>
          <w:fldChar w:fldCharType="separate"/>
        </w:r>
        <w:r w:rsidR="004B6E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7468" w:rsidRDefault="007E7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43" w:rsidRDefault="00671543" w:rsidP="007E7468">
      <w:pPr>
        <w:spacing w:after="0" w:line="240" w:lineRule="auto"/>
      </w:pPr>
      <w:r>
        <w:separator/>
      </w:r>
    </w:p>
  </w:footnote>
  <w:foot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2A9F"/>
    <w:multiLevelType w:val="multilevel"/>
    <w:tmpl w:val="B69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5B"/>
    <w:rsid w:val="00005266"/>
    <w:rsid w:val="00034A9C"/>
    <w:rsid w:val="000421FE"/>
    <w:rsid w:val="001216C4"/>
    <w:rsid w:val="0029440C"/>
    <w:rsid w:val="002C72C0"/>
    <w:rsid w:val="002D7FBA"/>
    <w:rsid w:val="003D5618"/>
    <w:rsid w:val="003E6CC1"/>
    <w:rsid w:val="004B6E3F"/>
    <w:rsid w:val="004F11F5"/>
    <w:rsid w:val="00671543"/>
    <w:rsid w:val="0067783B"/>
    <w:rsid w:val="006C1138"/>
    <w:rsid w:val="00751A46"/>
    <w:rsid w:val="007E579B"/>
    <w:rsid w:val="007E7468"/>
    <w:rsid w:val="00823F48"/>
    <w:rsid w:val="008B2D5F"/>
    <w:rsid w:val="008D7B83"/>
    <w:rsid w:val="009678A8"/>
    <w:rsid w:val="00973F8C"/>
    <w:rsid w:val="009D67A4"/>
    <w:rsid w:val="00A55B85"/>
    <w:rsid w:val="00A8638C"/>
    <w:rsid w:val="00AB7D35"/>
    <w:rsid w:val="00B0671D"/>
    <w:rsid w:val="00B24E12"/>
    <w:rsid w:val="00B2795B"/>
    <w:rsid w:val="00C21203"/>
    <w:rsid w:val="00C559DC"/>
    <w:rsid w:val="00CC2DE6"/>
    <w:rsid w:val="00D1232B"/>
    <w:rsid w:val="00D2505B"/>
    <w:rsid w:val="00D4430E"/>
    <w:rsid w:val="00D90C75"/>
    <w:rsid w:val="00E47C6C"/>
    <w:rsid w:val="00EC7388"/>
    <w:rsid w:val="00EE7627"/>
    <w:rsid w:val="00EF20DB"/>
    <w:rsid w:val="00F31218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C6C"/>
  </w:style>
  <w:style w:type="paragraph" w:customStyle="1" w:styleId="c2">
    <w:name w:val="c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7C6C"/>
  </w:style>
  <w:style w:type="character" w:customStyle="1" w:styleId="c1">
    <w:name w:val="c1"/>
    <w:basedOn w:val="a0"/>
    <w:rsid w:val="00E47C6C"/>
  </w:style>
  <w:style w:type="paragraph" w:customStyle="1" w:styleId="c22">
    <w:name w:val="c2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68"/>
  </w:style>
  <w:style w:type="paragraph" w:styleId="a7">
    <w:name w:val="footer"/>
    <w:basedOn w:val="a"/>
    <w:link w:val="a8"/>
    <w:uiPriority w:val="99"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68"/>
  </w:style>
  <w:style w:type="paragraph" w:styleId="a9">
    <w:name w:val="Balloon Text"/>
    <w:basedOn w:val="a"/>
    <w:link w:val="aa"/>
    <w:uiPriority w:val="99"/>
    <w:semiHidden/>
    <w:unhideWhenUsed/>
    <w:rsid w:val="003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3</cp:revision>
  <cp:lastPrinted>2019-10-04T04:17:00Z</cp:lastPrinted>
  <dcterms:created xsi:type="dcterms:W3CDTF">2020-11-06T08:05:00Z</dcterms:created>
  <dcterms:modified xsi:type="dcterms:W3CDTF">2020-11-16T05:38:00Z</dcterms:modified>
</cp:coreProperties>
</file>